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F61FD" w14:textId="6CE7FE2F" w:rsidR="002742BA" w:rsidRPr="003107C3" w:rsidRDefault="002742BA" w:rsidP="00676F70">
      <w:pPr>
        <w:spacing w:after="0" w:line="240" w:lineRule="auto"/>
        <w:jc w:val="center"/>
        <w:rPr>
          <w:rFonts w:ascii="Arial" w:hAnsi="Arial" w:cs="Arial"/>
          <w:sz w:val="24"/>
          <w:szCs w:val="24"/>
        </w:rPr>
      </w:pPr>
    </w:p>
    <w:p w14:paraId="7DB03647" w14:textId="0F854CD2" w:rsidR="00816B71" w:rsidRPr="003107C3" w:rsidRDefault="00816B71" w:rsidP="00676F70">
      <w:pPr>
        <w:spacing w:after="0" w:line="240" w:lineRule="auto"/>
        <w:jc w:val="center"/>
        <w:rPr>
          <w:rFonts w:ascii="Arial" w:hAnsi="Arial" w:cs="Arial"/>
          <w:sz w:val="24"/>
          <w:szCs w:val="24"/>
        </w:rPr>
      </w:pPr>
      <w:r w:rsidRPr="003107C3">
        <w:rPr>
          <w:rFonts w:ascii="Arial" w:hAnsi="Arial" w:cs="Arial"/>
          <w:sz w:val="24"/>
          <w:szCs w:val="24"/>
        </w:rPr>
        <w:t xml:space="preserve">Consejo </w:t>
      </w:r>
      <w:r w:rsidR="00C754ED" w:rsidRPr="003107C3">
        <w:rPr>
          <w:rFonts w:ascii="Arial" w:hAnsi="Arial" w:cs="Arial"/>
          <w:sz w:val="24"/>
          <w:szCs w:val="24"/>
        </w:rPr>
        <w:t>Virtual</w:t>
      </w:r>
      <w:r w:rsidRPr="003107C3">
        <w:rPr>
          <w:rFonts w:ascii="Arial" w:hAnsi="Arial" w:cs="Arial"/>
          <w:sz w:val="24"/>
          <w:szCs w:val="24"/>
        </w:rPr>
        <w:t xml:space="preserve"> </w:t>
      </w:r>
    </w:p>
    <w:p w14:paraId="60AB061F" w14:textId="2F5734F6" w:rsidR="00676F70" w:rsidRPr="003107C3" w:rsidRDefault="00676F70" w:rsidP="00676F70">
      <w:pPr>
        <w:spacing w:after="0" w:line="240" w:lineRule="auto"/>
        <w:jc w:val="center"/>
        <w:rPr>
          <w:rFonts w:ascii="Arial" w:hAnsi="Arial" w:cs="Arial"/>
          <w:sz w:val="24"/>
          <w:szCs w:val="24"/>
        </w:rPr>
      </w:pPr>
      <w:r w:rsidRPr="003107C3">
        <w:rPr>
          <w:rFonts w:ascii="Arial" w:hAnsi="Arial" w:cs="Arial"/>
          <w:sz w:val="24"/>
          <w:szCs w:val="24"/>
        </w:rPr>
        <w:t>Facultad de Medicina</w:t>
      </w:r>
    </w:p>
    <w:p w14:paraId="1C16BCD7" w14:textId="76258428" w:rsidR="00676F70" w:rsidRPr="003107C3" w:rsidRDefault="00676F70" w:rsidP="00676F70">
      <w:pPr>
        <w:spacing w:after="0" w:line="240" w:lineRule="auto"/>
        <w:jc w:val="center"/>
        <w:rPr>
          <w:rFonts w:ascii="Arial" w:hAnsi="Arial" w:cs="Arial"/>
          <w:sz w:val="24"/>
          <w:szCs w:val="24"/>
        </w:rPr>
      </w:pPr>
      <w:r w:rsidRPr="003107C3">
        <w:rPr>
          <w:rFonts w:ascii="Arial" w:hAnsi="Arial" w:cs="Arial"/>
          <w:sz w:val="24"/>
          <w:szCs w:val="24"/>
        </w:rPr>
        <w:t>Acta 5</w:t>
      </w:r>
      <w:r w:rsidR="0073323A" w:rsidRPr="003107C3">
        <w:rPr>
          <w:rFonts w:ascii="Arial" w:hAnsi="Arial" w:cs="Arial"/>
          <w:sz w:val="24"/>
          <w:szCs w:val="24"/>
        </w:rPr>
        <w:t>6</w:t>
      </w:r>
      <w:r w:rsidR="009A045E" w:rsidRPr="003107C3">
        <w:rPr>
          <w:rFonts w:ascii="Arial" w:hAnsi="Arial" w:cs="Arial"/>
          <w:sz w:val="24"/>
          <w:szCs w:val="24"/>
        </w:rPr>
        <w:t>9</w:t>
      </w:r>
    </w:p>
    <w:p w14:paraId="3F978554" w14:textId="792B6BD8" w:rsidR="00676F70" w:rsidRPr="003107C3" w:rsidRDefault="009A045E" w:rsidP="00F26402">
      <w:pPr>
        <w:spacing w:after="0" w:line="360" w:lineRule="auto"/>
        <w:jc w:val="center"/>
        <w:rPr>
          <w:rFonts w:ascii="Arial" w:hAnsi="Arial" w:cs="Arial"/>
          <w:sz w:val="24"/>
          <w:szCs w:val="24"/>
        </w:rPr>
      </w:pPr>
      <w:r w:rsidRPr="003107C3">
        <w:rPr>
          <w:rFonts w:ascii="Arial" w:hAnsi="Arial" w:cs="Arial"/>
          <w:sz w:val="24"/>
          <w:szCs w:val="24"/>
        </w:rPr>
        <w:t xml:space="preserve">3 </w:t>
      </w:r>
      <w:r w:rsidR="00D4352B" w:rsidRPr="003107C3">
        <w:rPr>
          <w:rFonts w:ascii="Arial" w:hAnsi="Arial" w:cs="Arial"/>
          <w:sz w:val="24"/>
          <w:szCs w:val="24"/>
        </w:rPr>
        <w:t xml:space="preserve">de </w:t>
      </w:r>
      <w:r w:rsidRPr="003107C3">
        <w:rPr>
          <w:rFonts w:ascii="Arial" w:hAnsi="Arial" w:cs="Arial"/>
          <w:sz w:val="24"/>
          <w:szCs w:val="24"/>
        </w:rPr>
        <w:t>dic</w:t>
      </w:r>
      <w:r w:rsidR="00435635" w:rsidRPr="003107C3">
        <w:rPr>
          <w:rFonts w:ascii="Arial" w:hAnsi="Arial" w:cs="Arial"/>
          <w:sz w:val="24"/>
          <w:szCs w:val="24"/>
        </w:rPr>
        <w:t>iembre</w:t>
      </w:r>
      <w:r w:rsidR="00D4352B" w:rsidRPr="003107C3">
        <w:rPr>
          <w:rFonts w:ascii="Arial" w:hAnsi="Arial" w:cs="Arial"/>
          <w:sz w:val="24"/>
          <w:szCs w:val="24"/>
        </w:rPr>
        <w:t xml:space="preserve"> de 2015</w:t>
      </w:r>
    </w:p>
    <w:p w14:paraId="3A0406E4" w14:textId="77777777" w:rsidR="00F26402" w:rsidRPr="003107C3" w:rsidRDefault="00F26402" w:rsidP="00F26402">
      <w:pPr>
        <w:spacing w:after="0" w:line="360" w:lineRule="auto"/>
        <w:jc w:val="both"/>
        <w:rPr>
          <w:rFonts w:ascii="Arial" w:hAnsi="Arial" w:cs="Arial"/>
          <w:sz w:val="24"/>
          <w:szCs w:val="24"/>
        </w:rPr>
      </w:pPr>
      <w:bookmarkStart w:id="0" w:name="_GoBack"/>
      <w:bookmarkEnd w:id="0"/>
    </w:p>
    <w:p w14:paraId="5E4796BD" w14:textId="77777777" w:rsidR="002742BA" w:rsidRDefault="002742BA" w:rsidP="0009627F">
      <w:pPr>
        <w:shd w:val="clear" w:color="auto" w:fill="FFFFFF"/>
        <w:spacing w:after="0" w:line="240" w:lineRule="auto"/>
        <w:rPr>
          <w:rFonts w:ascii="Arial" w:hAnsi="Arial" w:cs="Arial"/>
          <w:sz w:val="24"/>
          <w:szCs w:val="24"/>
        </w:rPr>
      </w:pPr>
    </w:p>
    <w:p w14:paraId="7B6EB25D" w14:textId="77777777" w:rsidR="002742BA" w:rsidRDefault="002742BA" w:rsidP="0009627F">
      <w:pPr>
        <w:shd w:val="clear" w:color="auto" w:fill="FFFFFF"/>
        <w:spacing w:after="0" w:line="240" w:lineRule="auto"/>
        <w:rPr>
          <w:rFonts w:ascii="Arial" w:hAnsi="Arial" w:cs="Arial"/>
          <w:sz w:val="24"/>
          <w:szCs w:val="24"/>
        </w:rPr>
      </w:pPr>
    </w:p>
    <w:p w14:paraId="5ADB0004" w14:textId="318BE9DF" w:rsidR="001A2D69" w:rsidRPr="001A2D69" w:rsidRDefault="001A2D69" w:rsidP="001A2D69">
      <w:pPr>
        <w:shd w:val="clear" w:color="auto" w:fill="FFFFFF"/>
        <w:spacing w:after="0" w:line="240" w:lineRule="auto"/>
        <w:rPr>
          <w:rFonts w:ascii="Arial" w:eastAsia="Times New Roman" w:hAnsi="Arial" w:cs="Arial"/>
          <w:color w:val="222222"/>
          <w:sz w:val="24"/>
          <w:szCs w:val="24"/>
          <w:lang w:eastAsia="es-CO"/>
        </w:rPr>
      </w:pPr>
      <w:r w:rsidRPr="001A2D69">
        <w:rPr>
          <w:rFonts w:ascii="Arial" w:eastAsia="Times New Roman" w:hAnsi="Arial" w:cs="Arial"/>
          <w:color w:val="222222"/>
          <w:sz w:val="24"/>
          <w:szCs w:val="24"/>
          <w:lang w:eastAsia="es-CO"/>
        </w:rPr>
        <w:t>Asunto: Pregrado</w:t>
      </w:r>
      <w:r>
        <w:rPr>
          <w:rFonts w:ascii="Arial" w:eastAsia="Times New Roman" w:hAnsi="Arial" w:cs="Arial"/>
          <w:color w:val="222222"/>
          <w:sz w:val="24"/>
          <w:szCs w:val="24"/>
          <w:lang w:eastAsia="es-CO"/>
        </w:rPr>
        <w:t xml:space="preserve">: </w:t>
      </w:r>
      <w:r w:rsidRPr="00025121">
        <w:rPr>
          <w:rFonts w:ascii="Arial" w:eastAsia="Times New Roman" w:hAnsi="Arial" w:cs="Arial"/>
          <w:b/>
          <w:color w:val="222222"/>
          <w:sz w:val="24"/>
          <w:szCs w:val="24"/>
          <w:lang w:eastAsia="es-CO"/>
        </w:rPr>
        <w:t>Homologación curso de formación ciudadana</w:t>
      </w:r>
    </w:p>
    <w:p w14:paraId="1E9C8A86" w14:textId="77777777" w:rsidR="001A2D69" w:rsidRPr="001A2D69" w:rsidRDefault="001A2D69" w:rsidP="001A2D69">
      <w:pPr>
        <w:shd w:val="clear" w:color="auto" w:fill="FFFFFF"/>
        <w:spacing w:after="0" w:line="240" w:lineRule="auto"/>
        <w:rPr>
          <w:rFonts w:ascii="Arial" w:eastAsia="Times New Roman" w:hAnsi="Arial" w:cs="Arial"/>
          <w:color w:val="222222"/>
          <w:sz w:val="24"/>
          <w:szCs w:val="24"/>
          <w:lang w:eastAsia="es-CO"/>
        </w:rPr>
      </w:pPr>
    </w:p>
    <w:p w14:paraId="32883300" w14:textId="77777777" w:rsidR="001A2D69" w:rsidRPr="001A2D69" w:rsidRDefault="001A2D69" w:rsidP="001A2D69">
      <w:pPr>
        <w:shd w:val="clear" w:color="auto" w:fill="FFFFFF"/>
        <w:spacing w:after="0" w:line="240" w:lineRule="auto"/>
        <w:rPr>
          <w:rFonts w:ascii="Arial" w:eastAsia="Times New Roman" w:hAnsi="Arial" w:cs="Arial"/>
          <w:color w:val="222222"/>
          <w:sz w:val="24"/>
          <w:szCs w:val="24"/>
          <w:lang w:eastAsia="es-CO"/>
        </w:rPr>
      </w:pPr>
    </w:p>
    <w:p w14:paraId="2E194830" w14:textId="6BCF5AF3" w:rsidR="001A2D69" w:rsidRPr="001A2D69" w:rsidRDefault="001A2D69" w:rsidP="001A2D69">
      <w:pPr>
        <w:shd w:val="clear" w:color="auto" w:fill="FFFFFF"/>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Se da el </w:t>
      </w:r>
      <w:r w:rsidRPr="001A2D69">
        <w:rPr>
          <w:rFonts w:ascii="Arial" w:eastAsia="Times New Roman" w:hAnsi="Arial" w:cs="Arial"/>
          <w:color w:val="222222"/>
          <w:sz w:val="24"/>
          <w:szCs w:val="24"/>
          <w:lang w:eastAsia="es-CO"/>
        </w:rPr>
        <w:t>aval para homologar el curso de formación ciudadana visto en el pregrado de APH con el código 3042399 por el del pregrado de medicina con código 3019091 del estudiante Daniel Buelvas Contreras cc 1102839996, que se gradúa el 11 de diciembre pero que por error de él, no lo</w:t>
      </w:r>
      <w:r>
        <w:rPr>
          <w:rFonts w:ascii="Arial" w:eastAsia="Times New Roman" w:hAnsi="Arial" w:cs="Arial"/>
          <w:color w:val="222222"/>
          <w:sz w:val="24"/>
          <w:szCs w:val="24"/>
          <w:lang w:eastAsia="es-CO"/>
        </w:rPr>
        <w:t xml:space="preserve"> </w:t>
      </w:r>
      <w:r w:rsidRPr="001A2D69">
        <w:rPr>
          <w:rFonts w:ascii="Arial" w:eastAsia="Times New Roman" w:hAnsi="Arial" w:cs="Arial"/>
          <w:color w:val="222222"/>
          <w:sz w:val="24"/>
          <w:szCs w:val="24"/>
          <w:lang w:eastAsia="es-CO"/>
        </w:rPr>
        <w:t>había</w:t>
      </w:r>
      <w:r>
        <w:rPr>
          <w:rFonts w:ascii="Arial" w:eastAsia="Times New Roman" w:hAnsi="Arial" w:cs="Arial"/>
          <w:color w:val="222222"/>
          <w:sz w:val="24"/>
          <w:szCs w:val="24"/>
          <w:lang w:eastAsia="es-CO"/>
        </w:rPr>
        <w:t xml:space="preserve"> </w:t>
      </w:r>
      <w:r w:rsidRPr="001A2D69">
        <w:rPr>
          <w:rFonts w:ascii="Arial" w:eastAsia="Times New Roman" w:hAnsi="Arial" w:cs="Arial"/>
          <w:color w:val="222222"/>
          <w:sz w:val="24"/>
          <w:szCs w:val="24"/>
          <w:lang w:eastAsia="es-CO"/>
        </w:rPr>
        <w:t>solicitado</w:t>
      </w:r>
      <w:r>
        <w:rPr>
          <w:rFonts w:ascii="Arial" w:eastAsia="Times New Roman" w:hAnsi="Arial" w:cs="Arial"/>
          <w:color w:val="222222"/>
          <w:sz w:val="24"/>
          <w:szCs w:val="24"/>
          <w:lang w:eastAsia="es-CO"/>
        </w:rPr>
        <w:t xml:space="preserve"> </w:t>
      </w:r>
      <w:r w:rsidRPr="001A2D69">
        <w:rPr>
          <w:rFonts w:ascii="Arial" w:eastAsia="Times New Roman" w:hAnsi="Arial" w:cs="Arial"/>
          <w:color w:val="222222"/>
          <w:sz w:val="24"/>
          <w:szCs w:val="24"/>
          <w:lang w:eastAsia="es-CO"/>
        </w:rPr>
        <w:t>y sin ello no se podría graduar.</w:t>
      </w:r>
    </w:p>
    <w:p w14:paraId="3E598649" w14:textId="77777777" w:rsidR="004F489F" w:rsidRPr="004F489F" w:rsidRDefault="004F489F" w:rsidP="001A2D69">
      <w:pPr>
        <w:shd w:val="clear" w:color="auto" w:fill="FFFFFF"/>
        <w:spacing w:after="0" w:line="240" w:lineRule="auto"/>
        <w:jc w:val="both"/>
        <w:rPr>
          <w:rFonts w:ascii="Arial" w:eastAsia="Times New Roman" w:hAnsi="Arial" w:cs="Arial"/>
          <w:color w:val="222222"/>
          <w:sz w:val="24"/>
          <w:szCs w:val="24"/>
          <w:lang w:eastAsia="es-CO"/>
        </w:rPr>
      </w:pPr>
    </w:p>
    <w:p w14:paraId="67D80AA6" w14:textId="77777777" w:rsidR="00D30B67" w:rsidRPr="001A2D69" w:rsidRDefault="00D30B67" w:rsidP="001A2D69">
      <w:pPr>
        <w:shd w:val="clear" w:color="auto" w:fill="FFFFFF"/>
        <w:spacing w:after="0" w:line="240" w:lineRule="auto"/>
        <w:jc w:val="both"/>
        <w:rPr>
          <w:rFonts w:ascii="Arial" w:eastAsia="Times New Roman" w:hAnsi="Arial" w:cs="Arial"/>
          <w:color w:val="222222"/>
          <w:sz w:val="24"/>
          <w:szCs w:val="24"/>
          <w:lang w:eastAsia="es-CO"/>
        </w:rPr>
      </w:pPr>
    </w:p>
    <w:p w14:paraId="064D1024" w14:textId="6D6A3CB1" w:rsidR="00800FA9" w:rsidRPr="001A2D69" w:rsidRDefault="005B3971" w:rsidP="001A2D69">
      <w:pPr>
        <w:shd w:val="clear" w:color="auto" w:fill="FFFFFF"/>
        <w:spacing w:after="0" w:line="240" w:lineRule="auto"/>
        <w:jc w:val="both"/>
        <w:rPr>
          <w:rFonts w:ascii="Arial" w:hAnsi="Arial" w:cs="Arial"/>
          <w:sz w:val="24"/>
          <w:szCs w:val="24"/>
        </w:rPr>
      </w:pPr>
      <w:r w:rsidRPr="001A2D69">
        <w:rPr>
          <w:rFonts w:ascii="Arial" w:eastAsia="Times New Roman" w:hAnsi="Arial" w:cs="Arial"/>
          <w:sz w:val="24"/>
          <w:szCs w:val="24"/>
          <w:lang w:eastAsia="es-CO"/>
        </w:rPr>
        <w:t>Aprobaron:</w:t>
      </w:r>
      <w:r w:rsidR="00A44020" w:rsidRPr="001A2D69">
        <w:rPr>
          <w:rFonts w:ascii="Arial" w:eastAsia="Times New Roman" w:hAnsi="Arial" w:cs="Arial"/>
          <w:sz w:val="24"/>
          <w:szCs w:val="24"/>
          <w:lang w:eastAsia="es-CO"/>
        </w:rPr>
        <w:t xml:space="preserve"> </w:t>
      </w:r>
      <w:r w:rsidR="00C53C79" w:rsidRPr="001A2D69">
        <w:rPr>
          <w:rFonts w:ascii="Arial" w:eastAsia="Times New Roman" w:hAnsi="Arial" w:cs="Arial"/>
          <w:sz w:val="24"/>
          <w:szCs w:val="24"/>
          <w:lang w:eastAsia="es-CO"/>
        </w:rPr>
        <w:t>doctores</w:t>
      </w:r>
      <w:r w:rsidR="00A44020" w:rsidRPr="001A2D69">
        <w:rPr>
          <w:rFonts w:ascii="Arial" w:eastAsia="Times New Roman" w:hAnsi="Arial" w:cs="Arial"/>
          <w:sz w:val="24"/>
          <w:szCs w:val="24"/>
          <w:lang w:eastAsia="es-CO"/>
        </w:rPr>
        <w:t xml:space="preserve"> Carlos Hernando Morales Uribe, Jefe Departamento de Cirugía, Alfredo Gómez Cadavid, Jefe Centro de Extensión, Carlos Julio Montoya Guarín</w:t>
      </w:r>
      <w:r w:rsidR="00DA0A74" w:rsidRPr="001A2D69">
        <w:rPr>
          <w:rFonts w:ascii="Arial" w:eastAsia="Times New Roman" w:hAnsi="Arial" w:cs="Arial"/>
          <w:sz w:val="24"/>
          <w:szCs w:val="24"/>
          <w:lang w:eastAsia="es-CO"/>
        </w:rPr>
        <w:t>, Director IIM,</w:t>
      </w:r>
      <w:r w:rsidR="00A44020" w:rsidRPr="001A2D69">
        <w:rPr>
          <w:rFonts w:ascii="Arial" w:eastAsia="Times New Roman" w:hAnsi="Arial" w:cs="Arial"/>
          <w:sz w:val="24"/>
          <w:szCs w:val="24"/>
          <w:lang w:eastAsia="es-CO"/>
        </w:rPr>
        <w:t xml:space="preserve"> </w:t>
      </w:r>
      <w:r w:rsidR="007F2389" w:rsidRPr="001A2D69">
        <w:rPr>
          <w:rFonts w:ascii="Arial" w:eastAsia="Times New Roman" w:hAnsi="Arial" w:cs="Arial"/>
          <w:sz w:val="24"/>
          <w:szCs w:val="24"/>
          <w:lang w:eastAsia="es-CO"/>
        </w:rPr>
        <w:t>y Carlos Alberto Palacio Acosta, Decano</w:t>
      </w:r>
      <w:r w:rsidR="009A0216" w:rsidRPr="001A2D69">
        <w:rPr>
          <w:rFonts w:ascii="Arial" w:eastAsia="Times New Roman" w:hAnsi="Arial" w:cs="Arial"/>
          <w:sz w:val="24"/>
          <w:szCs w:val="24"/>
          <w:lang w:eastAsia="es-CO"/>
        </w:rPr>
        <w:t>.</w:t>
      </w:r>
    </w:p>
    <w:p w14:paraId="1094317B" w14:textId="77777777" w:rsidR="006E0BD5" w:rsidRPr="001A2D69" w:rsidRDefault="006E0BD5" w:rsidP="001A2D69">
      <w:pPr>
        <w:spacing w:after="0" w:line="360" w:lineRule="auto"/>
        <w:jc w:val="both"/>
        <w:rPr>
          <w:rFonts w:ascii="Arial" w:hAnsi="Arial" w:cs="Arial"/>
          <w:sz w:val="24"/>
          <w:szCs w:val="24"/>
        </w:rPr>
      </w:pPr>
    </w:p>
    <w:p w14:paraId="1346425F" w14:textId="77777777" w:rsidR="009A0216" w:rsidRDefault="009A0216" w:rsidP="001A2D69">
      <w:pPr>
        <w:spacing w:after="0" w:line="360" w:lineRule="auto"/>
        <w:jc w:val="both"/>
        <w:rPr>
          <w:rFonts w:ascii="Arial" w:hAnsi="Arial" w:cs="Arial"/>
          <w:sz w:val="24"/>
          <w:szCs w:val="24"/>
        </w:rPr>
      </w:pPr>
    </w:p>
    <w:p w14:paraId="59E3D63C" w14:textId="77777777" w:rsidR="00025121" w:rsidRPr="001A2D69" w:rsidRDefault="00025121" w:rsidP="001A2D69">
      <w:pPr>
        <w:spacing w:after="0" w:line="360" w:lineRule="auto"/>
        <w:jc w:val="both"/>
        <w:rPr>
          <w:rFonts w:ascii="Arial" w:hAnsi="Arial" w:cs="Arial"/>
          <w:sz w:val="24"/>
          <w:szCs w:val="24"/>
        </w:rPr>
      </w:pPr>
    </w:p>
    <w:p w14:paraId="36F8209A" w14:textId="77777777" w:rsidR="007472DE" w:rsidRPr="001A2D69" w:rsidRDefault="007472DE" w:rsidP="00C754ED">
      <w:pPr>
        <w:spacing w:after="0" w:line="360" w:lineRule="auto"/>
        <w:jc w:val="both"/>
        <w:rPr>
          <w:rFonts w:ascii="Arial" w:hAnsi="Arial" w:cs="Arial"/>
          <w:sz w:val="24"/>
          <w:szCs w:val="24"/>
        </w:rPr>
      </w:pPr>
    </w:p>
    <w:p w14:paraId="77A03F3B" w14:textId="65A3D9B5" w:rsidR="00676F70" w:rsidRPr="001A2D69" w:rsidRDefault="00676F70" w:rsidP="00C754ED">
      <w:pPr>
        <w:spacing w:after="0" w:line="360" w:lineRule="auto"/>
        <w:jc w:val="both"/>
        <w:rPr>
          <w:rFonts w:ascii="Arial" w:hAnsi="Arial" w:cs="Arial"/>
          <w:sz w:val="24"/>
          <w:szCs w:val="24"/>
        </w:rPr>
      </w:pPr>
      <w:r w:rsidRPr="001A2D69">
        <w:rPr>
          <w:rFonts w:ascii="Arial" w:hAnsi="Arial" w:cs="Arial"/>
          <w:sz w:val="24"/>
          <w:szCs w:val="24"/>
        </w:rPr>
        <w:t>CARLOS ALBERTO PALACIO ACOSTA</w:t>
      </w:r>
      <w:r w:rsidR="00025121">
        <w:rPr>
          <w:rFonts w:ascii="Arial" w:hAnsi="Arial" w:cs="Arial"/>
          <w:sz w:val="24"/>
          <w:szCs w:val="24"/>
        </w:rPr>
        <w:t xml:space="preserve">    </w:t>
      </w:r>
      <w:r w:rsidRPr="001A2D69">
        <w:rPr>
          <w:rFonts w:ascii="Arial" w:hAnsi="Arial" w:cs="Arial"/>
          <w:sz w:val="24"/>
          <w:szCs w:val="24"/>
        </w:rPr>
        <w:t>DIANA PATRICIA DÍAZ HERNÁNDEZ</w:t>
      </w:r>
    </w:p>
    <w:p w14:paraId="377765BF" w14:textId="4A1F89D9" w:rsidR="00676F70" w:rsidRPr="001A2D69" w:rsidRDefault="00676F70" w:rsidP="00C754ED">
      <w:pPr>
        <w:spacing w:after="0" w:line="360" w:lineRule="auto"/>
        <w:jc w:val="both"/>
        <w:rPr>
          <w:rFonts w:ascii="Arial" w:hAnsi="Arial" w:cs="Arial"/>
          <w:sz w:val="24"/>
          <w:szCs w:val="24"/>
        </w:rPr>
      </w:pPr>
      <w:r w:rsidRPr="001A2D69">
        <w:rPr>
          <w:rFonts w:ascii="Arial" w:hAnsi="Arial" w:cs="Arial"/>
          <w:sz w:val="24"/>
          <w:szCs w:val="24"/>
        </w:rPr>
        <w:t>Presidente</w:t>
      </w:r>
      <w:r w:rsidRPr="001A2D69">
        <w:rPr>
          <w:rFonts w:ascii="Arial" w:hAnsi="Arial" w:cs="Arial"/>
          <w:sz w:val="24"/>
          <w:szCs w:val="24"/>
        </w:rPr>
        <w:tab/>
      </w:r>
      <w:r w:rsidRPr="001A2D69">
        <w:rPr>
          <w:rFonts w:ascii="Arial" w:hAnsi="Arial" w:cs="Arial"/>
          <w:sz w:val="24"/>
          <w:szCs w:val="24"/>
        </w:rPr>
        <w:tab/>
      </w:r>
      <w:r w:rsidRPr="001A2D69">
        <w:rPr>
          <w:rFonts w:ascii="Arial" w:hAnsi="Arial" w:cs="Arial"/>
          <w:sz w:val="24"/>
          <w:szCs w:val="24"/>
        </w:rPr>
        <w:tab/>
      </w:r>
      <w:r w:rsidRPr="001A2D69">
        <w:rPr>
          <w:rFonts w:ascii="Arial" w:hAnsi="Arial" w:cs="Arial"/>
          <w:sz w:val="24"/>
          <w:szCs w:val="24"/>
        </w:rPr>
        <w:tab/>
      </w:r>
      <w:r w:rsidRPr="001A2D69">
        <w:rPr>
          <w:rFonts w:ascii="Arial" w:hAnsi="Arial" w:cs="Arial"/>
          <w:sz w:val="24"/>
          <w:szCs w:val="24"/>
        </w:rPr>
        <w:tab/>
      </w:r>
      <w:r w:rsidR="007472DE" w:rsidRPr="001A2D69">
        <w:rPr>
          <w:rFonts w:ascii="Arial" w:hAnsi="Arial" w:cs="Arial"/>
          <w:sz w:val="24"/>
          <w:szCs w:val="24"/>
        </w:rPr>
        <w:t xml:space="preserve">     </w:t>
      </w:r>
      <w:r w:rsidRPr="001A2D69">
        <w:rPr>
          <w:rFonts w:ascii="Arial" w:hAnsi="Arial" w:cs="Arial"/>
          <w:sz w:val="24"/>
          <w:szCs w:val="24"/>
        </w:rPr>
        <w:t>Secretaria</w:t>
      </w:r>
    </w:p>
    <w:p w14:paraId="5B03E4B7" w14:textId="77777777" w:rsidR="0016330F" w:rsidRPr="004F489F" w:rsidRDefault="0016330F" w:rsidP="00C754ED">
      <w:pPr>
        <w:spacing w:after="0" w:line="360" w:lineRule="auto"/>
        <w:jc w:val="both"/>
        <w:rPr>
          <w:rFonts w:ascii="Arial" w:hAnsi="Arial" w:cs="Arial"/>
          <w:sz w:val="24"/>
          <w:szCs w:val="24"/>
        </w:rPr>
      </w:pPr>
    </w:p>
    <w:sectPr w:rsidR="0016330F" w:rsidRPr="004F489F" w:rsidSect="00C413E0">
      <w:headerReference w:type="default" r:id="rId7"/>
      <w:footerReference w:type="default" r:id="rId8"/>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D0AA1" w14:textId="77777777" w:rsidR="00690D72" w:rsidRDefault="00690D72" w:rsidP="00E56A29">
      <w:pPr>
        <w:spacing w:after="0" w:line="240" w:lineRule="auto"/>
      </w:pPr>
      <w:r>
        <w:separator/>
      </w:r>
    </w:p>
  </w:endnote>
  <w:endnote w:type="continuationSeparator" w:id="0">
    <w:p w14:paraId="0D60D7F5" w14:textId="77777777" w:rsidR="00690D72" w:rsidRDefault="00690D72" w:rsidP="00E5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0073" w14:textId="77777777" w:rsidR="00C413E0" w:rsidRDefault="00C413E0">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35635" w:rsidRPr="00435635">
      <w:rPr>
        <w:caps/>
        <w:noProof/>
        <w:color w:val="4F81BD" w:themeColor="accent1"/>
        <w:lang w:val="es-ES"/>
      </w:rPr>
      <w:t>2</w:t>
    </w:r>
    <w:r>
      <w:rPr>
        <w:caps/>
        <w:color w:val="4F81BD" w:themeColor="accent1"/>
      </w:rPr>
      <w:fldChar w:fldCharType="end"/>
    </w:r>
  </w:p>
  <w:p w14:paraId="4A15E018" w14:textId="77777777" w:rsidR="00C413E0" w:rsidRDefault="00C413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3D0DE" w14:textId="77777777" w:rsidR="00690D72" w:rsidRDefault="00690D72" w:rsidP="00E56A29">
      <w:pPr>
        <w:spacing w:after="0" w:line="240" w:lineRule="auto"/>
      </w:pPr>
      <w:r>
        <w:separator/>
      </w:r>
    </w:p>
  </w:footnote>
  <w:footnote w:type="continuationSeparator" w:id="0">
    <w:p w14:paraId="6D050577" w14:textId="77777777" w:rsidR="00690D72" w:rsidRDefault="00690D72" w:rsidP="00E56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1655" w14:textId="77777777" w:rsidR="00E56A29" w:rsidRPr="00E56A29" w:rsidRDefault="00E56A29" w:rsidP="00E56A29">
    <w:pPr>
      <w:spacing w:after="0" w:line="240" w:lineRule="auto"/>
      <w:rPr>
        <w:rFonts w:ascii="Arial" w:hAnsi="Arial" w:cs="Arial"/>
      </w:rPr>
    </w:pPr>
    <w:r w:rsidRPr="00E56A29">
      <w:rPr>
        <w:rFonts w:ascii="Arial" w:hAnsi="Arial" w:cs="Arial"/>
      </w:rPr>
      <w:t>Consejo Extraordinario de Facultad</w:t>
    </w:r>
  </w:p>
  <w:p w14:paraId="05D1B23E" w14:textId="6222494B" w:rsidR="00E56A29" w:rsidRDefault="00E56A29" w:rsidP="00E56A29">
    <w:pPr>
      <w:pStyle w:val="Encabezado"/>
      <w:rPr>
        <w:rFonts w:ascii="Arial" w:hAnsi="Arial" w:cs="Arial"/>
        <w:u w:val="single"/>
      </w:rPr>
    </w:pPr>
    <w:r w:rsidRPr="00E56A29">
      <w:rPr>
        <w:rFonts w:ascii="Arial" w:hAnsi="Arial" w:cs="Arial"/>
        <w:u w:val="single"/>
      </w:rPr>
      <w:t>Acta 5</w:t>
    </w:r>
    <w:r w:rsidR="00435635">
      <w:rPr>
        <w:rFonts w:ascii="Arial" w:hAnsi="Arial" w:cs="Arial"/>
        <w:u w:val="single"/>
      </w:rPr>
      <w:t>65</w:t>
    </w:r>
    <w:r w:rsidRPr="00E56A29">
      <w:rPr>
        <w:rFonts w:ascii="Arial" w:hAnsi="Arial" w:cs="Arial"/>
        <w:u w:val="single"/>
      </w:rPr>
      <w:t xml:space="preserve">- </w:t>
    </w:r>
    <w:r w:rsidR="00435635">
      <w:rPr>
        <w:rFonts w:ascii="Arial" w:hAnsi="Arial" w:cs="Arial"/>
        <w:u w:val="single"/>
      </w:rPr>
      <w:t>18</w:t>
    </w:r>
    <w:r w:rsidRPr="00E56A29">
      <w:rPr>
        <w:rFonts w:ascii="Arial" w:hAnsi="Arial" w:cs="Arial"/>
        <w:u w:val="single"/>
      </w:rPr>
      <w:t>/</w:t>
    </w:r>
    <w:r w:rsidR="00435635">
      <w:rPr>
        <w:rFonts w:ascii="Arial" w:hAnsi="Arial" w:cs="Arial"/>
        <w:u w:val="single"/>
      </w:rPr>
      <w:t>11</w:t>
    </w:r>
    <w:r w:rsidRPr="00E56A29">
      <w:rPr>
        <w:rFonts w:ascii="Arial" w:hAnsi="Arial" w:cs="Arial"/>
        <w:u w:val="single"/>
      </w:rPr>
      <w:t>/2015</w:t>
    </w:r>
  </w:p>
  <w:p w14:paraId="036CC580" w14:textId="77777777" w:rsidR="00E56A29" w:rsidRPr="00E56A29" w:rsidRDefault="00E56A29" w:rsidP="00E56A29">
    <w:pPr>
      <w:pStyle w:val="Encabezado"/>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63875"/>
    <w:multiLevelType w:val="hybridMultilevel"/>
    <w:tmpl w:val="363861CE"/>
    <w:lvl w:ilvl="0" w:tplc="73B44584">
      <w:start w:val="89"/>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63E5EE6"/>
    <w:multiLevelType w:val="hybridMultilevel"/>
    <w:tmpl w:val="BD22427A"/>
    <w:lvl w:ilvl="0" w:tplc="23F497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71"/>
    <w:rsid w:val="00006480"/>
    <w:rsid w:val="00010C50"/>
    <w:rsid w:val="00025121"/>
    <w:rsid w:val="000260DB"/>
    <w:rsid w:val="00026600"/>
    <w:rsid w:val="00031C64"/>
    <w:rsid w:val="00037BE5"/>
    <w:rsid w:val="00042D54"/>
    <w:rsid w:val="0005790C"/>
    <w:rsid w:val="00076CF9"/>
    <w:rsid w:val="00094242"/>
    <w:rsid w:val="0009627F"/>
    <w:rsid w:val="000A385B"/>
    <w:rsid w:val="000A66F2"/>
    <w:rsid w:val="000D73CD"/>
    <w:rsid w:val="000F5E27"/>
    <w:rsid w:val="00104F89"/>
    <w:rsid w:val="001100BC"/>
    <w:rsid w:val="00111D7C"/>
    <w:rsid w:val="00114E49"/>
    <w:rsid w:val="0014561B"/>
    <w:rsid w:val="0016215D"/>
    <w:rsid w:val="0016330F"/>
    <w:rsid w:val="00166AAB"/>
    <w:rsid w:val="001A2D69"/>
    <w:rsid w:val="001B47EC"/>
    <w:rsid w:val="001D35E1"/>
    <w:rsid w:val="001D445B"/>
    <w:rsid w:val="001D6F87"/>
    <w:rsid w:val="001E0576"/>
    <w:rsid w:val="002027DA"/>
    <w:rsid w:val="00214DFF"/>
    <w:rsid w:val="0023361A"/>
    <w:rsid w:val="00233DAA"/>
    <w:rsid w:val="002622F5"/>
    <w:rsid w:val="00266723"/>
    <w:rsid w:val="002742BA"/>
    <w:rsid w:val="00294B3A"/>
    <w:rsid w:val="002A61E9"/>
    <w:rsid w:val="002A70A5"/>
    <w:rsid w:val="002D73C8"/>
    <w:rsid w:val="002E5AA2"/>
    <w:rsid w:val="003107C3"/>
    <w:rsid w:val="00332803"/>
    <w:rsid w:val="003469BF"/>
    <w:rsid w:val="00385D9D"/>
    <w:rsid w:val="003938CA"/>
    <w:rsid w:val="0039558D"/>
    <w:rsid w:val="003E0B3C"/>
    <w:rsid w:val="003F2EFC"/>
    <w:rsid w:val="003F599E"/>
    <w:rsid w:val="00403574"/>
    <w:rsid w:val="00415AE7"/>
    <w:rsid w:val="00424162"/>
    <w:rsid w:val="0043346A"/>
    <w:rsid w:val="00435635"/>
    <w:rsid w:val="00444963"/>
    <w:rsid w:val="004469E5"/>
    <w:rsid w:val="00450F16"/>
    <w:rsid w:val="004A4D37"/>
    <w:rsid w:val="004B2F41"/>
    <w:rsid w:val="004E4793"/>
    <w:rsid w:val="004F0760"/>
    <w:rsid w:val="004F489F"/>
    <w:rsid w:val="00506717"/>
    <w:rsid w:val="00525E60"/>
    <w:rsid w:val="00526D15"/>
    <w:rsid w:val="00532435"/>
    <w:rsid w:val="005336E7"/>
    <w:rsid w:val="005361A2"/>
    <w:rsid w:val="00537B2B"/>
    <w:rsid w:val="0054358D"/>
    <w:rsid w:val="00544388"/>
    <w:rsid w:val="005505E0"/>
    <w:rsid w:val="00550953"/>
    <w:rsid w:val="00571318"/>
    <w:rsid w:val="005B3971"/>
    <w:rsid w:val="005E2ADC"/>
    <w:rsid w:val="00602C9C"/>
    <w:rsid w:val="00614713"/>
    <w:rsid w:val="00621150"/>
    <w:rsid w:val="0063232D"/>
    <w:rsid w:val="006413FD"/>
    <w:rsid w:val="00646DF8"/>
    <w:rsid w:val="00660637"/>
    <w:rsid w:val="00675E43"/>
    <w:rsid w:val="00676F70"/>
    <w:rsid w:val="00690D72"/>
    <w:rsid w:val="00693970"/>
    <w:rsid w:val="00695C61"/>
    <w:rsid w:val="006A5AF0"/>
    <w:rsid w:val="006B3E6C"/>
    <w:rsid w:val="006B43B7"/>
    <w:rsid w:val="006D3321"/>
    <w:rsid w:val="006D792D"/>
    <w:rsid w:val="006E0BD5"/>
    <w:rsid w:val="006E4BB5"/>
    <w:rsid w:val="00717275"/>
    <w:rsid w:val="007250E0"/>
    <w:rsid w:val="0073323A"/>
    <w:rsid w:val="00733296"/>
    <w:rsid w:val="0073475A"/>
    <w:rsid w:val="00737832"/>
    <w:rsid w:val="007464D2"/>
    <w:rsid w:val="007472DE"/>
    <w:rsid w:val="0075104A"/>
    <w:rsid w:val="007532AD"/>
    <w:rsid w:val="007A1105"/>
    <w:rsid w:val="007A26A1"/>
    <w:rsid w:val="007F2389"/>
    <w:rsid w:val="007F26EF"/>
    <w:rsid w:val="007F385B"/>
    <w:rsid w:val="007F3C1E"/>
    <w:rsid w:val="007F74EC"/>
    <w:rsid w:val="00800FA9"/>
    <w:rsid w:val="00816B71"/>
    <w:rsid w:val="00833FFA"/>
    <w:rsid w:val="00842770"/>
    <w:rsid w:val="00861605"/>
    <w:rsid w:val="008868A6"/>
    <w:rsid w:val="00894FBB"/>
    <w:rsid w:val="00897E91"/>
    <w:rsid w:val="008A3EA6"/>
    <w:rsid w:val="008C196F"/>
    <w:rsid w:val="008E0FC5"/>
    <w:rsid w:val="008E2037"/>
    <w:rsid w:val="008E3395"/>
    <w:rsid w:val="008E4E53"/>
    <w:rsid w:val="008F2518"/>
    <w:rsid w:val="009029DC"/>
    <w:rsid w:val="009122E0"/>
    <w:rsid w:val="009158CC"/>
    <w:rsid w:val="00944983"/>
    <w:rsid w:val="009A0216"/>
    <w:rsid w:val="009A045E"/>
    <w:rsid w:val="009A5570"/>
    <w:rsid w:val="009E7B19"/>
    <w:rsid w:val="009F1849"/>
    <w:rsid w:val="009F323A"/>
    <w:rsid w:val="00A01687"/>
    <w:rsid w:val="00A44020"/>
    <w:rsid w:val="00A50000"/>
    <w:rsid w:val="00A935FA"/>
    <w:rsid w:val="00AA649F"/>
    <w:rsid w:val="00AB07E5"/>
    <w:rsid w:val="00AB2074"/>
    <w:rsid w:val="00AC3DA0"/>
    <w:rsid w:val="00AC3FD6"/>
    <w:rsid w:val="00AE38DB"/>
    <w:rsid w:val="00B277D3"/>
    <w:rsid w:val="00B340F2"/>
    <w:rsid w:val="00B34585"/>
    <w:rsid w:val="00B6420D"/>
    <w:rsid w:val="00B80D4C"/>
    <w:rsid w:val="00B87EAD"/>
    <w:rsid w:val="00B93785"/>
    <w:rsid w:val="00BA1ACB"/>
    <w:rsid w:val="00BC745C"/>
    <w:rsid w:val="00BE1646"/>
    <w:rsid w:val="00BE41CC"/>
    <w:rsid w:val="00C30D02"/>
    <w:rsid w:val="00C31A3C"/>
    <w:rsid w:val="00C3375F"/>
    <w:rsid w:val="00C413E0"/>
    <w:rsid w:val="00C45DF8"/>
    <w:rsid w:val="00C53C79"/>
    <w:rsid w:val="00C754ED"/>
    <w:rsid w:val="00C80FCB"/>
    <w:rsid w:val="00C8231F"/>
    <w:rsid w:val="00C92653"/>
    <w:rsid w:val="00C931E7"/>
    <w:rsid w:val="00CB445C"/>
    <w:rsid w:val="00CC716C"/>
    <w:rsid w:val="00CD29DF"/>
    <w:rsid w:val="00D30B67"/>
    <w:rsid w:val="00D41363"/>
    <w:rsid w:val="00D4352B"/>
    <w:rsid w:val="00D52E9D"/>
    <w:rsid w:val="00D56853"/>
    <w:rsid w:val="00D86CDA"/>
    <w:rsid w:val="00D97F0B"/>
    <w:rsid w:val="00DA0A74"/>
    <w:rsid w:val="00DA1C93"/>
    <w:rsid w:val="00E27CCF"/>
    <w:rsid w:val="00E32E83"/>
    <w:rsid w:val="00E3701C"/>
    <w:rsid w:val="00E544BB"/>
    <w:rsid w:val="00E56A29"/>
    <w:rsid w:val="00E60F5A"/>
    <w:rsid w:val="00E62C15"/>
    <w:rsid w:val="00E67631"/>
    <w:rsid w:val="00E77A20"/>
    <w:rsid w:val="00E860DB"/>
    <w:rsid w:val="00E9122D"/>
    <w:rsid w:val="00EB11AE"/>
    <w:rsid w:val="00EB49DA"/>
    <w:rsid w:val="00ED7B99"/>
    <w:rsid w:val="00EF47CE"/>
    <w:rsid w:val="00EF79DE"/>
    <w:rsid w:val="00F01B4B"/>
    <w:rsid w:val="00F05412"/>
    <w:rsid w:val="00F26402"/>
    <w:rsid w:val="00F4674E"/>
    <w:rsid w:val="00F5437B"/>
    <w:rsid w:val="00F573C3"/>
    <w:rsid w:val="00F72357"/>
    <w:rsid w:val="00F81DB7"/>
    <w:rsid w:val="00FB2674"/>
    <w:rsid w:val="00FC2559"/>
    <w:rsid w:val="00FD3E6C"/>
    <w:rsid w:val="00FE1C9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1270E"/>
  <w15:docId w15:val="{DD52B720-5E93-40FC-9822-63638F48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E27"/>
    <w:pPr>
      <w:ind w:left="720"/>
      <w:contextualSpacing/>
    </w:pPr>
  </w:style>
  <w:style w:type="paragraph" w:styleId="Encabezado">
    <w:name w:val="header"/>
    <w:basedOn w:val="Normal"/>
    <w:link w:val="EncabezadoCar"/>
    <w:uiPriority w:val="99"/>
    <w:unhideWhenUsed/>
    <w:rsid w:val="00E56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A29"/>
  </w:style>
  <w:style w:type="paragraph" w:styleId="Piedepgina">
    <w:name w:val="footer"/>
    <w:basedOn w:val="Normal"/>
    <w:link w:val="PiedepginaCar"/>
    <w:uiPriority w:val="99"/>
    <w:unhideWhenUsed/>
    <w:rsid w:val="00E56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317">
      <w:bodyDiv w:val="1"/>
      <w:marLeft w:val="0"/>
      <w:marRight w:val="0"/>
      <w:marTop w:val="0"/>
      <w:marBottom w:val="0"/>
      <w:divBdr>
        <w:top w:val="none" w:sz="0" w:space="0" w:color="auto"/>
        <w:left w:val="none" w:sz="0" w:space="0" w:color="auto"/>
        <w:bottom w:val="none" w:sz="0" w:space="0" w:color="auto"/>
        <w:right w:val="none" w:sz="0" w:space="0" w:color="auto"/>
      </w:divBdr>
      <w:divsChild>
        <w:div w:id="1672291151">
          <w:marLeft w:val="0"/>
          <w:marRight w:val="0"/>
          <w:marTop w:val="0"/>
          <w:marBottom w:val="0"/>
          <w:divBdr>
            <w:top w:val="none" w:sz="0" w:space="0" w:color="auto"/>
            <w:left w:val="none" w:sz="0" w:space="0" w:color="auto"/>
            <w:bottom w:val="none" w:sz="0" w:space="0" w:color="auto"/>
            <w:right w:val="none" w:sz="0" w:space="0" w:color="auto"/>
          </w:divBdr>
        </w:div>
        <w:div w:id="692875403">
          <w:marLeft w:val="0"/>
          <w:marRight w:val="0"/>
          <w:marTop w:val="0"/>
          <w:marBottom w:val="0"/>
          <w:divBdr>
            <w:top w:val="none" w:sz="0" w:space="0" w:color="auto"/>
            <w:left w:val="none" w:sz="0" w:space="0" w:color="auto"/>
            <w:bottom w:val="none" w:sz="0" w:space="0" w:color="auto"/>
            <w:right w:val="none" w:sz="0" w:space="0" w:color="auto"/>
          </w:divBdr>
        </w:div>
        <w:div w:id="1024021780">
          <w:marLeft w:val="0"/>
          <w:marRight w:val="0"/>
          <w:marTop w:val="0"/>
          <w:marBottom w:val="0"/>
          <w:divBdr>
            <w:top w:val="none" w:sz="0" w:space="0" w:color="auto"/>
            <w:left w:val="none" w:sz="0" w:space="0" w:color="auto"/>
            <w:bottom w:val="none" w:sz="0" w:space="0" w:color="auto"/>
            <w:right w:val="none" w:sz="0" w:space="0" w:color="auto"/>
          </w:divBdr>
        </w:div>
        <w:div w:id="1870142228">
          <w:marLeft w:val="0"/>
          <w:marRight w:val="0"/>
          <w:marTop w:val="0"/>
          <w:marBottom w:val="0"/>
          <w:divBdr>
            <w:top w:val="none" w:sz="0" w:space="0" w:color="auto"/>
            <w:left w:val="none" w:sz="0" w:space="0" w:color="auto"/>
            <w:bottom w:val="none" w:sz="0" w:space="0" w:color="auto"/>
            <w:right w:val="none" w:sz="0" w:space="0" w:color="auto"/>
          </w:divBdr>
        </w:div>
        <w:div w:id="1739590408">
          <w:marLeft w:val="0"/>
          <w:marRight w:val="0"/>
          <w:marTop w:val="0"/>
          <w:marBottom w:val="0"/>
          <w:divBdr>
            <w:top w:val="none" w:sz="0" w:space="0" w:color="auto"/>
            <w:left w:val="none" w:sz="0" w:space="0" w:color="auto"/>
            <w:bottom w:val="none" w:sz="0" w:space="0" w:color="auto"/>
            <w:right w:val="none" w:sz="0" w:space="0" w:color="auto"/>
          </w:divBdr>
        </w:div>
        <w:div w:id="1250116709">
          <w:marLeft w:val="0"/>
          <w:marRight w:val="0"/>
          <w:marTop w:val="0"/>
          <w:marBottom w:val="0"/>
          <w:divBdr>
            <w:top w:val="none" w:sz="0" w:space="0" w:color="auto"/>
            <w:left w:val="none" w:sz="0" w:space="0" w:color="auto"/>
            <w:bottom w:val="none" w:sz="0" w:space="0" w:color="auto"/>
            <w:right w:val="none" w:sz="0" w:space="0" w:color="auto"/>
          </w:divBdr>
        </w:div>
      </w:divsChild>
    </w:div>
    <w:div w:id="283850964">
      <w:bodyDiv w:val="1"/>
      <w:marLeft w:val="0"/>
      <w:marRight w:val="0"/>
      <w:marTop w:val="0"/>
      <w:marBottom w:val="0"/>
      <w:divBdr>
        <w:top w:val="none" w:sz="0" w:space="0" w:color="auto"/>
        <w:left w:val="none" w:sz="0" w:space="0" w:color="auto"/>
        <w:bottom w:val="none" w:sz="0" w:space="0" w:color="auto"/>
        <w:right w:val="none" w:sz="0" w:space="0" w:color="auto"/>
      </w:divBdr>
      <w:divsChild>
        <w:div w:id="756750752">
          <w:marLeft w:val="0"/>
          <w:marRight w:val="0"/>
          <w:marTop w:val="0"/>
          <w:marBottom w:val="0"/>
          <w:divBdr>
            <w:top w:val="none" w:sz="0" w:space="0" w:color="auto"/>
            <w:left w:val="none" w:sz="0" w:space="0" w:color="auto"/>
            <w:bottom w:val="none" w:sz="0" w:space="0" w:color="auto"/>
            <w:right w:val="none" w:sz="0" w:space="0" w:color="auto"/>
          </w:divBdr>
        </w:div>
      </w:divsChild>
    </w:div>
    <w:div w:id="340474774">
      <w:bodyDiv w:val="1"/>
      <w:marLeft w:val="0"/>
      <w:marRight w:val="0"/>
      <w:marTop w:val="0"/>
      <w:marBottom w:val="0"/>
      <w:divBdr>
        <w:top w:val="none" w:sz="0" w:space="0" w:color="auto"/>
        <w:left w:val="none" w:sz="0" w:space="0" w:color="auto"/>
        <w:bottom w:val="none" w:sz="0" w:space="0" w:color="auto"/>
        <w:right w:val="none" w:sz="0" w:space="0" w:color="auto"/>
      </w:divBdr>
      <w:divsChild>
        <w:div w:id="369036214">
          <w:marLeft w:val="0"/>
          <w:marRight w:val="0"/>
          <w:marTop w:val="0"/>
          <w:marBottom w:val="0"/>
          <w:divBdr>
            <w:top w:val="none" w:sz="0" w:space="0" w:color="auto"/>
            <w:left w:val="none" w:sz="0" w:space="0" w:color="auto"/>
            <w:bottom w:val="none" w:sz="0" w:space="0" w:color="auto"/>
            <w:right w:val="none" w:sz="0" w:space="0" w:color="auto"/>
          </w:divBdr>
        </w:div>
        <w:div w:id="1499540434">
          <w:marLeft w:val="0"/>
          <w:marRight w:val="0"/>
          <w:marTop w:val="0"/>
          <w:marBottom w:val="0"/>
          <w:divBdr>
            <w:top w:val="none" w:sz="0" w:space="0" w:color="auto"/>
            <w:left w:val="none" w:sz="0" w:space="0" w:color="auto"/>
            <w:bottom w:val="none" w:sz="0" w:space="0" w:color="auto"/>
            <w:right w:val="none" w:sz="0" w:space="0" w:color="auto"/>
          </w:divBdr>
        </w:div>
        <w:div w:id="438649530">
          <w:marLeft w:val="0"/>
          <w:marRight w:val="0"/>
          <w:marTop w:val="0"/>
          <w:marBottom w:val="0"/>
          <w:divBdr>
            <w:top w:val="none" w:sz="0" w:space="0" w:color="auto"/>
            <w:left w:val="none" w:sz="0" w:space="0" w:color="auto"/>
            <w:bottom w:val="none" w:sz="0" w:space="0" w:color="auto"/>
            <w:right w:val="none" w:sz="0" w:space="0" w:color="auto"/>
          </w:divBdr>
        </w:div>
        <w:div w:id="1652564124">
          <w:marLeft w:val="0"/>
          <w:marRight w:val="0"/>
          <w:marTop w:val="0"/>
          <w:marBottom w:val="0"/>
          <w:divBdr>
            <w:top w:val="none" w:sz="0" w:space="0" w:color="auto"/>
            <w:left w:val="none" w:sz="0" w:space="0" w:color="auto"/>
            <w:bottom w:val="none" w:sz="0" w:space="0" w:color="auto"/>
            <w:right w:val="none" w:sz="0" w:space="0" w:color="auto"/>
          </w:divBdr>
        </w:div>
        <w:div w:id="148524311">
          <w:marLeft w:val="0"/>
          <w:marRight w:val="0"/>
          <w:marTop w:val="0"/>
          <w:marBottom w:val="0"/>
          <w:divBdr>
            <w:top w:val="none" w:sz="0" w:space="0" w:color="auto"/>
            <w:left w:val="none" w:sz="0" w:space="0" w:color="auto"/>
            <w:bottom w:val="none" w:sz="0" w:space="0" w:color="auto"/>
            <w:right w:val="none" w:sz="0" w:space="0" w:color="auto"/>
          </w:divBdr>
        </w:div>
        <w:div w:id="113016698">
          <w:marLeft w:val="0"/>
          <w:marRight w:val="0"/>
          <w:marTop w:val="0"/>
          <w:marBottom w:val="0"/>
          <w:divBdr>
            <w:top w:val="none" w:sz="0" w:space="0" w:color="auto"/>
            <w:left w:val="none" w:sz="0" w:space="0" w:color="auto"/>
            <w:bottom w:val="none" w:sz="0" w:space="0" w:color="auto"/>
            <w:right w:val="none" w:sz="0" w:space="0" w:color="auto"/>
          </w:divBdr>
        </w:div>
        <w:div w:id="379473941">
          <w:marLeft w:val="0"/>
          <w:marRight w:val="0"/>
          <w:marTop w:val="0"/>
          <w:marBottom w:val="0"/>
          <w:divBdr>
            <w:top w:val="none" w:sz="0" w:space="0" w:color="auto"/>
            <w:left w:val="none" w:sz="0" w:space="0" w:color="auto"/>
            <w:bottom w:val="none" w:sz="0" w:space="0" w:color="auto"/>
            <w:right w:val="none" w:sz="0" w:space="0" w:color="auto"/>
          </w:divBdr>
        </w:div>
        <w:div w:id="1202477847">
          <w:marLeft w:val="0"/>
          <w:marRight w:val="0"/>
          <w:marTop w:val="0"/>
          <w:marBottom w:val="0"/>
          <w:divBdr>
            <w:top w:val="none" w:sz="0" w:space="0" w:color="auto"/>
            <w:left w:val="none" w:sz="0" w:space="0" w:color="auto"/>
            <w:bottom w:val="none" w:sz="0" w:space="0" w:color="auto"/>
            <w:right w:val="none" w:sz="0" w:space="0" w:color="auto"/>
          </w:divBdr>
        </w:div>
      </w:divsChild>
    </w:div>
    <w:div w:id="915556904">
      <w:bodyDiv w:val="1"/>
      <w:marLeft w:val="0"/>
      <w:marRight w:val="0"/>
      <w:marTop w:val="0"/>
      <w:marBottom w:val="0"/>
      <w:divBdr>
        <w:top w:val="none" w:sz="0" w:space="0" w:color="auto"/>
        <w:left w:val="none" w:sz="0" w:space="0" w:color="auto"/>
        <w:bottom w:val="none" w:sz="0" w:space="0" w:color="auto"/>
        <w:right w:val="none" w:sz="0" w:space="0" w:color="auto"/>
      </w:divBdr>
      <w:divsChild>
        <w:div w:id="1516381715">
          <w:marLeft w:val="0"/>
          <w:marRight w:val="0"/>
          <w:marTop w:val="0"/>
          <w:marBottom w:val="0"/>
          <w:divBdr>
            <w:top w:val="none" w:sz="0" w:space="0" w:color="auto"/>
            <w:left w:val="none" w:sz="0" w:space="0" w:color="auto"/>
            <w:bottom w:val="none" w:sz="0" w:space="0" w:color="auto"/>
            <w:right w:val="none" w:sz="0" w:space="0" w:color="auto"/>
          </w:divBdr>
        </w:div>
        <w:div w:id="978267903">
          <w:marLeft w:val="0"/>
          <w:marRight w:val="0"/>
          <w:marTop w:val="0"/>
          <w:marBottom w:val="0"/>
          <w:divBdr>
            <w:top w:val="none" w:sz="0" w:space="0" w:color="auto"/>
            <w:left w:val="none" w:sz="0" w:space="0" w:color="auto"/>
            <w:bottom w:val="none" w:sz="0" w:space="0" w:color="auto"/>
            <w:right w:val="none" w:sz="0" w:space="0" w:color="auto"/>
          </w:divBdr>
        </w:div>
        <w:div w:id="251276859">
          <w:marLeft w:val="0"/>
          <w:marRight w:val="0"/>
          <w:marTop w:val="0"/>
          <w:marBottom w:val="0"/>
          <w:divBdr>
            <w:top w:val="none" w:sz="0" w:space="0" w:color="auto"/>
            <w:left w:val="none" w:sz="0" w:space="0" w:color="auto"/>
            <w:bottom w:val="none" w:sz="0" w:space="0" w:color="auto"/>
            <w:right w:val="none" w:sz="0" w:space="0" w:color="auto"/>
          </w:divBdr>
        </w:div>
        <w:div w:id="756094894">
          <w:marLeft w:val="0"/>
          <w:marRight w:val="0"/>
          <w:marTop w:val="0"/>
          <w:marBottom w:val="0"/>
          <w:divBdr>
            <w:top w:val="none" w:sz="0" w:space="0" w:color="auto"/>
            <w:left w:val="none" w:sz="0" w:space="0" w:color="auto"/>
            <w:bottom w:val="none" w:sz="0" w:space="0" w:color="auto"/>
            <w:right w:val="none" w:sz="0" w:space="0" w:color="auto"/>
          </w:divBdr>
        </w:div>
        <w:div w:id="1797791143">
          <w:marLeft w:val="0"/>
          <w:marRight w:val="0"/>
          <w:marTop w:val="0"/>
          <w:marBottom w:val="0"/>
          <w:divBdr>
            <w:top w:val="none" w:sz="0" w:space="0" w:color="auto"/>
            <w:left w:val="none" w:sz="0" w:space="0" w:color="auto"/>
            <w:bottom w:val="none" w:sz="0" w:space="0" w:color="auto"/>
            <w:right w:val="none" w:sz="0" w:space="0" w:color="auto"/>
          </w:divBdr>
        </w:div>
        <w:div w:id="839545659">
          <w:marLeft w:val="0"/>
          <w:marRight w:val="0"/>
          <w:marTop w:val="0"/>
          <w:marBottom w:val="0"/>
          <w:divBdr>
            <w:top w:val="none" w:sz="0" w:space="0" w:color="auto"/>
            <w:left w:val="none" w:sz="0" w:space="0" w:color="auto"/>
            <w:bottom w:val="none" w:sz="0" w:space="0" w:color="auto"/>
            <w:right w:val="none" w:sz="0" w:space="0" w:color="auto"/>
          </w:divBdr>
        </w:div>
        <w:div w:id="1288390058">
          <w:marLeft w:val="0"/>
          <w:marRight w:val="0"/>
          <w:marTop w:val="0"/>
          <w:marBottom w:val="0"/>
          <w:divBdr>
            <w:top w:val="none" w:sz="0" w:space="0" w:color="auto"/>
            <w:left w:val="none" w:sz="0" w:space="0" w:color="auto"/>
            <w:bottom w:val="none" w:sz="0" w:space="0" w:color="auto"/>
            <w:right w:val="none" w:sz="0" w:space="0" w:color="auto"/>
          </w:divBdr>
        </w:div>
        <w:div w:id="440997477">
          <w:marLeft w:val="0"/>
          <w:marRight w:val="0"/>
          <w:marTop w:val="0"/>
          <w:marBottom w:val="0"/>
          <w:divBdr>
            <w:top w:val="none" w:sz="0" w:space="0" w:color="auto"/>
            <w:left w:val="none" w:sz="0" w:space="0" w:color="auto"/>
            <w:bottom w:val="none" w:sz="0" w:space="0" w:color="auto"/>
            <w:right w:val="none" w:sz="0" w:space="0" w:color="auto"/>
          </w:divBdr>
        </w:div>
        <w:div w:id="717321807">
          <w:marLeft w:val="0"/>
          <w:marRight w:val="0"/>
          <w:marTop w:val="0"/>
          <w:marBottom w:val="0"/>
          <w:divBdr>
            <w:top w:val="none" w:sz="0" w:space="0" w:color="auto"/>
            <w:left w:val="none" w:sz="0" w:space="0" w:color="auto"/>
            <w:bottom w:val="none" w:sz="0" w:space="0" w:color="auto"/>
            <w:right w:val="none" w:sz="0" w:space="0" w:color="auto"/>
          </w:divBdr>
        </w:div>
        <w:div w:id="1376780737">
          <w:marLeft w:val="0"/>
          <w:marRight w:val="0"/>
          <w:marTop w:val="0"/>
          <w:marBottom w:val="0"/>
          <w:divBdr>
            <w:top w:val="none" w:sz="0" w:space="0" w:color="auto"/>
            <w:left w:val="none" w:sz="0" w:space="0" w:color="auto"/>
            <w:bottom w:val="none" w:sz="0" w:space="0" w:color="auto"/>
            <w:right w:val="none" w:sz="0" w:space="0" w:color="auto"/>
          </w:divBdr>
        </w:div>
        <w:div w:id="1184324129">
          <w:marLeft w:val="0"/>
          <w:marRight w:val="0"/>
          <w:marTop w:val="0"/>
          <w:marBottom w:val="0"/>
          <w:divBdr>
            <w:top w:val="none" w:sz="0" w:space="0" w:color="auto"/>
            <w:left w:val="none" w:sz="0" w:space="0" w:color="auto"/>
            <w:bottom w:val="none" w:sz="0" w:space="0" w:color="auto"/>
            <w:right w:val="none" w:sz="0" w:space="0" w:color="auto"/>
          </w:divBdr>
        </w:div>
        <w:div w:id="1430079532">
          <w:marLeft w:val="0"/>
          <w:marRight w:val="0"/>
          <w:marTop w:val="0"/>
          <w:marBottom w:val="0"/>
          <w:divBdr>
            <w:top w:val="none" w:sz="0" w:space="0" w:color="auto"/>
            <w:left w:val="none" w:sz="0" w:space="0" w:color="auto"/>
            <w:bottom w:val="none" w:sz="0" w:space="0" w:color="auto"/>
            <w:right w:val="none" w:sz="0" w:space="0" w:color="auto"/>
          </w:divBdr>
        </w:div>
        <w:div w:id="1516728229">
          <w:marLeft w:val="0"/>
          <w:marRight w:val="0"/>
          <w:marTop w:val="0"/>
          <w:marBottom w:val="0"/>
          <w:divBdr>
            <w:top w:val="none" w:sz="0" w:space="0" w:color="auto"/>
            <w:left w:val="none" w:sz="0" w:space="0" w:color="auto"/>
            <w:bottom w:val="none" w:sz="0" w:space="0" w:color="auto"/>
            <w:right w:val="none" w:sz="0" w:space="0" w:color="auto"/>
          </w:divBdr>
        </w:div>
        <w:div w:id="1103182286">
          <w:marLeft w:val="0"/>
          <w:marRight w:val="0"/>
          <w:marTop w:val="0"/>
          <w:marBottom w:val="0"/>
          <w:divBdr>
            <w:top w:val="none" w:sz="0" w:space="0" w:color="auto"/>
            <w:left w:val="none" w:sz="0" w:space="0" w:color="auto"/>
            <w:bottom w:val="none" w:sz="0" w:space="0" w:color="auto"/>
            <w:right w:val="none" w:sz="0" w:space="0" w:color="auto"/>
          </w:divBdr>
        </w:div>
      </w:divsChild>
    </w:div>
    <w:div w:id="1082489887">
      <w:bodyDiv w:val="1"/>
      <w:marLeft w:val="0"/>
      <w:marRight w:val="0"/>
      <w:marTop w:val="0"/>
      <w:marBottom w:val="0"/>
      <w:divBdr>
        <w:top w:val="none" w:sz="0" w:space="0" w:color="auto"/>
        <w:left w:val="none" w:sz="0" w:space="0" w:color="auto"/>
        <w:bottom w:val="none" w:sz="0" w:space="0" w:color="auto"/>
        <w:right w:val="none" w:sz="0" w:space="0" w:color="auto"/>
      </w:divBdr>
      <w:divsChild>
        <w:div w:id="1681082496">
          <w:marLeft w:val="0"/>
          <w:marRight w:val="0"/>
          <w:marTop w:val="0"/>
          <w:marBottom w:val="0"/>
          <w:divBdr>
            <w:top w:val="none" w:sz="0" w:space="0" w:color="auto"/>
            <w:left w:val="none" w:sz="0" w:space="0" w:color="auto"/>
            <w:bottom w:val="none" w:sz="0" w:space="0" w:color="auto"/>
            <w:right w:val="none" w:sz="0" w:space="0" w:color="auto"/>
          </w:divBdr>
        </w:div>
        <w:div w:id="1876193940">
          <w:marLeft w:val="0"/>
          <w:marRight w:val="0"/>
          <w:marTop w:val="0"/>
          <w:marBottom w:val="0"/>
          <w:divBdr>
            <w:top w:val="none" w:sz="0" w:space="0" w:color="auto"/>
            <w:left w:val="none" w:sz="0" w:space="0" w:color="auto"/>
            <w:bottom w:val="none" w:sz="0" w:space="0" w:color="auto"/>
            <w:right w:val="none" w:sz="0" w:space="0" w:color="auto"/>
          </w:divBdr>
        </w:div>
        <w:div w:id="1041974705">
          <w:marLeft w:val="0"/>
          <w:marRight w:val="0"/>
          <w:marTop w:val="0"/>
          <w:marBottom w:val="0"/>
          <w:divBdr>
            <w:top w:val="none" w:sz="0" w:space="0" w:color="auto"/>
            <w:left w:val="none" w:sz="0" w:space="0" w:color="auto"/>
            <w:bottom w:val="none" w:sz="0" w:space="0" w:color="auto"/>
            <w:right w:val="none" w:sz="0" w:space="0" w:color="auto"/>
          </w:divBdr>
        </w:div>
      </w:divsChild>
    </w:div>
    <w:div w:id="1296790677">
      <w:bodyDiv w:val="1"/>
      <w:marLeft w:val="0"/>
      <w:marRight w:val="0"/>
      <w:marTop w:val="0"/>
      <w:marBottom w:val="0"/>
      <w:divBdr>
        <w:top w:val="none" w:sz="0" w:space="0" w:color="auto"/>
        <w:left w:val="none" w:sz="0" w:space="0" w:color="auto"/>
        <w:bottom w:val="none" w:sz="0" w:space="0" w:color="auto"/>
        <w:right w:val="none" w:sz="0" w:space="0" w:color="auto"/>
      </w:divBdr>
      <w:divsChild>
        <w:div w:id="930504002">
          <w:marLeft w:val="0"/>
          <w:marRight w:val="0"/>
          <w:marTop w:val="0"/>
          <w:marBottom w:val="0"/>
          <w:divBdr>
            <w:top w:val="none" w:sz="0" w:space="0" w:color="auto"/>
            <w:left w:val="none" w:sz="0" w:space="0" w:color="auto"/>
            <w:bottom w:val="none" w:sz="0" w:space="0" w:color="auto"/>
            <w:right w:val="none" w:sz="0" w:space="0" w:color="auto"/>
          </w:divBdr>
        </w:div>
        <w:div w:id="1261068433">
          <w:marLeft w:val="0"/>
          <w:marRight w:val="0"/>
          <w:marTop w:val="0"/>
          <w:marBottom w:val="0"/>
          <w:divBdr>
            <w:top w:val="none" w:sz="0" w:space="0" w:color="auto"/>
            <w:left w:val="none" w:sz="0" w:space="0" w:color="auto"/>
            <w:bottom w:val="none" w:sz="0" w:space="0" w:color="auto"/>
            <w:right w:val="none" w:sz="0" w:space="0" w:color="auto"/>
          </w:divBdr>
        </w:div>
        <w:div w:id="1125005260">
          <w:marLeft w:val="0"/>
          <w:marRight w:val="0"/>
          <w:marTop w:val="0"/>
          <w:marBottom w:val="0"/>
          <w:divBdr>
            <w:top w:val="none" w:sz="0" w:space="0" w:color="auto"/>
            <w:left w:val="none" w:sz="0" w:space="0" w:color="auto"/>
            <w:bottom w:val="none" w:sz="0" w:space="0" w:color="auto"/>
            <w:right w:val="none" w:sz="0" w:space="0" w:color="auto"/>
          </w:divBdr>
        </w:div>
        <w:div w:id="437264541">
          <w:marLeft w:val="0"/>
          <w:marRight w:val="0"/>
          <w:marTop w:val="0"/>
          <w:marBottom w:val="0"/>
          <w:divBdr>
            <w:top w:val="none" w:sz="0" w:space="0" w:color="auto"/>
            <w:left w:val="none" w:sz="0" w:space="0" w:color="auto"/>
            <w:bottom w:val="none" w:sz="0" w:space="0" w:color="auto"/>
            <w:right w:val="none" w:sz="0" w:space="0" w:color="auto"/>
          </w:divBdr>
        </w:div>
        <w:div w:id="816991323">
          <w:marLeft w:val="0"/>
          <w:marRight w:val="0"/>
          <w:marTop w:val="0"/>
          <w:marBottom w:val="0"/>
          <w:divBdr>
            <w:top w:val="none" w:sz="0" w:space="0" w:color="auto"/>
            <w:left w:val="none" w:sz="0" w:space="0" w:color="auto"/>
            <w:bottom w:val="none" w:sz="0" w:space="0" w:color="auto"/>
            <w:right w:val="none" w:sz="0" w:space="0" w:color="auto"/>
          </w:divBdr>
        </w:div>
        <w:div w:id="179509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gladys</cp:lastModifiedBy>
  <cp:revision>2</cp:revision>
  <dcterms:created xsi:type="dcterms:W3CDTF">2016-02-25T20:16:00Z</dcterms:created>
  <dcterms:modified xsi:type="dcterms:W3CDTF">2016-02-25T20:16:00Z</dcterms:modified>
</cp:coreProperties>
</file>