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0975A4">
        <w:t>5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0975A4">
        <w:t>25</w:t>
      </w:r>
      <w:r w:rsidR="00B22F5E">
        <w:t xml:space="preserve">- </w:t>
      </w:r>
      <w:r w:rsidR="00BC76AA">
        <w:t>Marzo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1F1BAD">
        <w:t>0</w:t>
      </w:r>
      <w:bookmarkStart w:id="0" w:name="_GoBack"/>
      <w:bookmarkEnd w:id="0"/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Alejandro Restrepo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3B9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5407D6" w:rsidP="00090048">
            <w:pPr>
              <w:widowControl w:val="0"/>
              <w:spacing w:line="240" w:lineRule="auto"/>
            </w:pPr>
            <w:r>
              <w:t xml:space="preserve">Jaime </w:t>
            </w:r>
            <w:proofErr w:type="spellStart"/>
            <w:r>
              <w:t>Carrizosa</w:t>
            </w:r>
            <w:proofErr w:type="spellEnd"/>
            <w:r>
              <w:t>- Jefe Posgrados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5407D6" w:rsidP="00193B90">
            <w:pPr>
              <w:widowControl w:val="0"/>
              <w:spacing w:line="240" w:lineRule="auto"/>
            </w:pPr>
            <w:r>
              <w:t>Rotación  en el área de Otología y Laringe, estudiante de la Universidad de Cartagena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5407D6">
            <w:pPr>
              <w:widowControl w:val="0"/>
              <w:spacing w:line="240" w:lineRule="auto"/>
            </w:pPr>
            <w:r>
              <w:t>No se aprueba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90048"/>
    <w:rsid w:val="000975A4"/>
    <w:rsid w:val="00193B90"/>
    <w:rsid w:val="001A120F"/>
    <w:rsid w:val="001A2788"/>
    <w:rsid w:val="001F1BAD"/>
    <w:rsid w:val="00212F85"/>
    <w:rsid w:val="002272F4"/>
    <w:rsid w:val="005302DC"/>
    <w:rsid w:val="005407D6"/>
    <w:rsid w:val="00554181"/>
    <w:rsid w:val="005F0405"/>
    <w:rsid w:val="00676A60"/>
    <w:rsid w:val="00731351"/>
    <w:rsid w:val="00855A45"/>
    <w:rsid w:val="009C768F"/>
    <w:rsid w:val="00B22F5E"/>
    <w:rsid w:val="00BC76AA"/>
    <w:rsid w:val="00C03BAE"/>
    <w:rsid w:val="00C9063D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</cp:revision>
  <dcterms:created xsi:type="dcterms:W3CDTF">2017-10-13T14:03:00Z</dcterms:created>
  <dcterms:modified xsi:type="dcterms:W3CDTF">2017-10-13T16:29:00Z</dcterms:modified>
</cp:coreProperties>
</file>